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EB" w:rsidRPr="00FF54EB" w:rsidRDefault="00913591" w:rsidP="00913591">
      <w:pPr>
        <w:ind w:firstLine="708"/>
        <w:textAlignment w:val="baseline"/>
        <w:rPr>
          <w:szCs w:val="20"/>
        </w:rPr>
      </w:pPr>
      <w:r w:rsidRPr="00913591">
        <w:rPr>
          <w:szCs w:val="20"/>
        </w:rPr>
        <w:t>Na temelju članka 39. St. 2. Zakona o proračunu (NN broj 87/08, 136 /12 i 15/</w:t>
      </w:r>
      <w:proofErr w:type="spellStart"/>
      <w:r w:rsidRPr="00913591">
        <w:rPr>
          <w:szCs w:val="20"/>
        </w:rPr>
        <w:t>15</w:t>
      </w:r>
      <w:proofErr w:type="spellEnd"/>
      <w:r w:rsidRPr="00913591">
        <w:rPr>
          <w:szCs w:val="20"/>
        </w:rPr>
        <w:t>)  i  članka 30. Statuta Općine Privlaka  („Službeni glasnik Zadarske županije“ broj  05/18), Općinsko vijeće Općine Privlaka  na 17. (sedamnaestoj) sjednici održanoj dana 13. prosinca 2018. godine d o n o s i</w:t>
      </w:r>
    </w:p>
    <w:p w:rsidR="00C94866" w:rsidRPr="00616B77" w:rsidRDefault="00C94866" w:rsidP="00FF54EB">
      <w:pPr>
        <w:textAlignment w:val="baseline"/>
        <w:rPr>
          <w:sz w:val="22"/>
          <w:szCs w:val="22"/>
        </w:rPr>
      </w:pPr>
    </w:p>
    <w:p w:rsidR="00C94866" w:rsidRDefault="00913591" w:rsidP="00C94866">
      <w:pPr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TREĆE</w:t>
      </w:r>
      <w:r w:rsidR="00FF54EB">
        <w:rPr>
          <w:b/>
          <w:sz w:val="22"/>
          <w:szCs w:val="22"/>
        </w:rPr>
        <w:t xml:space="preserve"> IZMJEN</w:t>
      </w:r>
      <w:r>
        <w:rPr>
          <w:b/>
          <w:sz w:val="22"/>
          <w:szCs w:val="22"/>
        </w:rPr>
        <w:t>E</w:t>
      </w:r>
      <w:r w:rsidR="00FF54EB">
        <w:rPr>
          <w:b/>
          <w:sz w:val="22"/>
          <w:szCs w:val="22"/>
        </w:rPr>
        <w:t xml:space="preserve"> I DOPUN</w:t>
      </w:r>
      <w:r>
        <w:rPr>
          <w:b/>
          <w:sz w:val="22"/>
          <w:szCs w:val="22"/>
        </w:rPr>
        <w:t>E</w:t>
      </w:r>
      <w:r w:rsidR="00FF54EB">
        <w:rPr>
          <w:b/>
          <w:sz w:val="22"/>
          <w:szCs w:val="22"/>
        </w:rPr>
        <w:t xml:space="preserve"> </w:t>
      </w:r>
      <w:r w:rsidR="00C94866" w:rsidRPr="00616B77">
        <w:rPr>
          <w:b/>
          <w:sz w:val="22"/>
          <w:szCs w:val="22"/>
        </w:rPr>
        <w:t>PROGRAM</w:t>
      </w:r>
      <w:r w:rsidR="00C94866">
        <w:rPr>
          <w:b/>
          <w:sz w:val="22"/>
          <w:szCs w:val="22"/>
        </w:rPr>
        <w:t>A</w:t>
      </w:r>
      <w:r w:rsidR="00C94866" w:rsidRPr="00616B77">
        <w:rPr>
          <w:b/>
          <w:sz w:val="22"/>
          <w:szCs w:val="22"/>
        </w:rPr>
        <w:t xml:space="preserve"> JAVNIH POTREBA PREDŠKOLSKOG</w:t>
      </w:r>
      <w:r w:rsidR="00C94866">
        <w:rPr>
          <w:b/>
          <w:sz w:val="22"/>
          <w:szCs w:val="22"/>
        </w:rPr>
        <w:t xml:space="preserve">  I OSNOVNOŠKOLSKOG </w:t>
      </w:r>
      <w:r w:rsidR="00C94866" w:rsidRPr="00616B77">
        <w:rPr>
          <w:b/>
          <w:sz w:val="22"/>
          <w:szCs w:val="22"/>
        </w:rPr>
        <w:t>ODGOJA I NAOBRAZBE</w:t>
      </w:r>
    </w:p>
    <w:p w:rsidR="00C94866" w:rsidRPr="00616B77" w:rsidRDefault="00C94866" w:rsidP="00C94866">
      <w:pPr>
        <w:jc w:val="center"/>
        <w:textAlignment w:val="baseline"/>
        <w:rPr>
          <w:b/>
          <w:sz w:val="22"/>
          <w:szCs w:val="22"/>
        </w:rPr>
      </w:pPr>
      <w:r w:rsidRPr="00616B77">
        <w:rPr>
          <w:b/>
          <w:sz w:val="22"/>
          <w:szCs w:val="22"/>
        </w:rPr>
        <w:t xml:space="preserve"> U OPĆINI PRIVLAKA  U 201</w:t>
      </w:r>
      <w:r>
        <w:rPr>
          <w:b/>
          <w:sz w:val="22"/>
          <w:szCs w:val="22"/>
        </w:rPr>
        <w:t>8</w:t>
      </w:r>
      <w:r w:rsidRPr="00616B77">
        <w:rPr>
          <w:b/>
          <w:sz w:val="22"/>
          <w:szCs w:val="22"/>
        </w:rPr>
        <w:t>.G.</w:t>
      </w:r>
    </w:p>
    <w:p w:rsidR="00FF54EB" w:rsidRDefault="00FF54EB" w:rsidP="00C94866">
      <w:pPr>
        <w:jc w:val="center"/>
        <w:textAlignment w:val="baseline"/>
        <w:rPr>
          <w:b/>
        </w:rPr>
      </w:pPr>
    </w:p>
    <w:p w:rsidR="00C94866" w:rsidRPr="00616B77" w:rsidRDefault="00C94866" w:rsidP="00C94866">
      <w:pPr>
        <w:jc w:val="center"/>
        <w:textAlignment w:val="baseline"/>
        <w:rPr>
          <w:b/>
        </w:rPr>
      </w:pPr>
      <w:r w:rsidRPr="00616B77">
        <w:rPr>
          <w:b/>
        </w:rPr>
        <w:t>I.</w:t>
      </w:r>
    </w:p>
    <w:p w:rsidR="00FF54EB" w:rsidRDefault="00FF54EB" w:rsidP="00FF54EB">
      <w:pPr>
        <w:jc w:val="both"/>
        <w:textAlignment w:val="baseline"/>
      </w:pPr>
    </w:p>
    <w:p w:rsidR="00C94866" w:rsidRPr="00616B77" w:rsidRDefault="00C94866" w:rsidP="00FF54EB">
      <w:pPr>
        <w:ind w:firstLine="708"/>
        <w:jc w:val="both"/>
        <w:textAlignment w:val="baseline"/>
      </w:pPr>
      <w:r w:rsidRPr="00616B77">
        <w:t>Program javnih potreba u području</w:t>
      </w:r>
      <w:r>
        <w:t xml:space="preserve"> </w:t>
      </w:r>
      <w:r w:rsidRPr="00616B77">
        <w:t>predškolskog odgoja i naobrazbe utvrđuje oblik, opseg</w:t>
      </w:r>
      <w:r>
        <w:t xml:space="preserve">  </w:t>
      </w:r>
      <w:r w:rsidRPr="00616B77">
        <w:t>i kvalitetu djelatnosti na području Općine Privlaka, koji se ostvaruje kroz društveno organizirani predškolski odgoj u Dječjem vrtiću  „</w:t>
      </w:r>
      <w:proofErr w:type="spellStart"/>
      <w:r w:rsidRPr="00616B77">
        <w:t>Sabunić</w:t>
      </w:r>
      <w:proofErr w:type="spellEnd"/>
      <w:r w:rsidRPr="00616B77">
        <w:t>“ čiji je osnivač Općina Privlaka.</w:t>
      </w:r>
    </w:p>
    <w:p w:rsidR="00FF54EB" w:rsidRDefault="00FF54EB" w:rsidP="00FF54EB">
      <w:pPr>
        <w:jc w:val="center"/>
        <w:textAlignment w:val="baseline"/>
        <w:rPr>
          <w:b/>
        </w:rPr>
      </w:pPr>
    </w:p>
    <w:p w:rsidR="00C94866" w:rsidRDefault="00C94866" w:rsidP="00FF54EB">
      <w:pPr>
        <w:jc w:val="center"/>
        <w:textAlignment w:val="baseline"/>
        <w:rPr>
          <w:b/>
        </w:rPr>
      </w:pPr>
      <w:r w:rsidRPr="00616B77">
        <w:rPr>
          <w:b/>
        </w:rPr>
        <w:t>II.</w:t>
      </w:r>
    </w:p>
    <w:p w:rsidR="00FF54EB" w:rsidRPr="00616B77" w:rsidRDefault="00FF54EB" w:rsidP="00FF54EB">
      <w:pPr>
        <w:jc w:val="center"/>
        <w:textAlignment w:val="baseline"/>
        <w:rPr>
          <w:b/>
        </w:rPr>
      </w:pPr>
    </w:p>
    <w:p w:rsidR="00C94866" w:rsidRPr="00616B77" w:rsidRDefault="00C94866" w:rsidP="00FF54EB">
      <w:pPr>
        <w:ind w:firstLine="708"/>
        <w:jc w:val="both"/>
        <w:textAlignment w:val="baseline"/>
      </w:pPr>
      <w:r w:rsidRPr="00616B77">
        <w:t>Njega, briga  i odgoj djece predškolskog uzrasta provodi se u namjenskim prostorijama Osnovne škole Privlaka.</w:t>
      </w:r>
    </w:p>
    <w:p w:rsidR="00C94866" w:rsidRDefault="00C94866" w:rsidP="00FF54EB">
      <w:pPr>
        <w:jc w:val="center"/>
        <w:textAlignment w:val="baseline"/>
        <w:rPr>
          <w:b/>
        </w:rPr>
      </w:pPr>
      <w:r w:rsidRPr="00616B77">
        <w:rPr>
          <w:b/>
        </w:rPr>
        <w:t>III.</w:t>
      </w:r>
    </w:p>
    <w:p w:rsidR="00FF54EB" w:rsidRPr="00616B77" w:rsidRDefault="00FF54EB" w:rsidP="00FF54EB">
      <w:pPr>
        <w:jc w:val="center"/>
        <w:textAlignment w:val="baseline"/>
        <w:rPr>
          <w:b/>
        </w:rPr>
      </w:pPr>
    </w:p>
    <w:p w:rsidR="00C94866" w:rsidRPr="00616B77" w:rsidRDefault="00C94866" w:rsidP="00FF54EB">
      <w:pPr>
        <w:ind w:firstLine="360"/>
        <w:jc w:val="both"/>
        <w:textAlignment w:val="baseline"/>
      </w:pPr>
      <w:r w:rsidRPr="00616B77">
        <w:t>Za program  javnih potreba predškolskog odgoja i naobrazbe u Proračunu Općine Privlaka za 201</w:t>
      </w:r>
      <w:r>
        <w:t>8</w:t>
      </w:r>
      <w:r w:rsidRPr="00616B77">
        <w:t>. godinu planiraju se slijedeća sredstva:</w:t>
      </w:r>
    </w:p>
    <w:p w:rsidR="00C94866" w:rsidRPr="00616B77" w:rsidRDefault="00C94866" w:rsidP="00C94866">
      <w:pPr>
        <w:numPr>
          <w:ilvl w:val="0"/>
          <w:numId w:val="1"/>
        </w:numPr>
        <w:textAlignment w:val="baseline"/>
      </w:pPr>
      <w:r w:rsidRPr="00616B77">
        <w:t>plaće zaposlenika</w:t>
      </w:r>
      <w:r w:rsidRPr="00616B77">
        <w:tab/>
      </w:r>
      <w:r w:rsidRPr="00616B77">
        <w:tab/>
      </w:r>
      <w:r w:rsidRPr="00616B77">
        <w:tab/>
      </w:r>
      <w:r w:rsidRPr="00616B77">
        <w:tab/>
      </w:r>
      <w:r w:rsidR="00FF54EB">
        <w:t>428.900</w:t>
      </w:r>
      <w:r w:rsidRPr="00616B77">
        <w:t>,00 kn</w:t>
      </w:r>
    </w:p>
    <w:p w:rsidR="00C94866" w:rsidRPr="00616B77" w:rsidRDefault="00C94866" w:rsidP="00C94866">
      <w:pPr>
        <w:numPr>
          <w:ilvl w:val="0"/>
          <w:numId w:val="1"/>
        </w:numPr>
        <w:textAlignment w:val="baseline"/>
      </w:pPr>
      <w:r w:rsidRPr="00616B77">
        <w:t>doprinosi na plaće</w:t>
      </w:r>
      <w:r w:rsidRPr="00616B77">
        <w:tab/>
      </w:r>
      <w:r w:rsidRPr="00616B77">
        <w:tab/>
        <w:t xml:space="preserve"> </w:t>
      </w:r>
      <w:r w:rsidRPr="00616B77">
        <w:tab/>
      </w:r>
      <w:r w:rsidRPr="00616B77">
        <w:tab/>
      </w:r>
      <w:r w:rsidR="00FF54EB">
        <w:t xml:space="preserve"> </w:t>
      </w:r>
      <w:r w:rsidRPr="00616B77">
        <w:t xml:space="preserve">  </w:t>
      </w:r>
      <w:r w:rsidR="00FF54EB">
        <w:t>73.700</w:t>
      </w:r>
      <w:r>
        <w:t>,00</w:t>
      </w:r>
      <w:r w:rsidRPr="00616B77">
        <w:t xml:space="preserve"> kn</w:t>
      </w:r>
    </w:p>
    <w:p w:rsidR="00C94866" w:rsidRDefault="00C94866" w:rsidP="00C94866">
      <w:pPr>
        <w:numPr>
          <w:ilvl w:val="0"/>
          <w:numId w:val="1"/>
        </w:numPr>
        <w:textAlignment w:val="baseline"/>
      </w:pPr>
      <w:r w:rsidRPr="00616B77">
        <w:t>ostali rashodi za zaposlene</w:t>
      </w:r>
      <w:r w:rsidRPr="00616B77">
        <w:tab/>
      </w:r>
      <w:r w:rsidRPr="00616B77">
        <w:tab/>
      </w:r>
      <w:r w:rsidRPr="00616B77">
        <w:tab/>
        <w:t xml:space="preserve">   </w:t>
      </w:r>
      <w:r w:rsidR="00FF54EB">
        <w:t>15.197,61</w:t>
      </w:r>
      <w:r w:rsidRPr="00616B77">
        <w:t xml:space="preserve"> kn</w:t>
      </w:r>
    </w:p>
    <w:p w:rsidR="00C94866" w:rsidRDefault="00C94866" w:rsidP="00C94866">
      <w:pPr>
        <w:numPr>
          <w:ilvl w:val="0"/>
          <w:numId w:val="1"/>
        </w:numPr>
        <w:textAlignment w:val="baseline"/>
      </w:pPr>
      <w:r>
        <w:t>naknade troškova zaposlenima</w:t>
      </w:r>
      <w:r>
        <w:tab/>
      </w:r>
      <w:r>
        <w:tab/>
        <w:t xml:space="preserve">     9.</w:t>
      </w:r>
      <w:r w:rsidR="00FF54EB">
        <w:t>52</w:t>
      </w:r>
      <w:r>
        <w:t>0,00 kn</w:t>
      </w:r>
    </w:p>
    <w:p w:rsidR="00C94866" w:rsidRPr="00616B77" w:rsidRDefault="00C94866" w:rsidP="00C94866">
      <w:pPr>
        <w:numPr>
          <w:ilvl w:val="0"/>
          <w:numId w:val="1"/>
        </w:numPr>
        <w:textAlignment w:val="baseline"/>
      </w:pPr>
      <w:r>
        <w:t>ostali  rashodi –</w:t>
      </w:r>
      <w:proofErr w:type="spellStart"/>
      <w:r>
        <w:t>catering</w:t>
      </w:r>
      <w:proofErr w:type="spellEnd"/>
      <w:r>
        <w:tab/>
      </w:r>
      <w:r>
        <w:tab/>
      </w:r>
      <w:r>
        <w:tab/>
        <w:t xml:space="preserve">   47.000,00 kn</w:t>
      </w:r>
    </w:p>
    <w:p w:rsidR="00C94866" w:rsidRDefault="00C94866" w:rsidP="00C94866">
      <w:pPr>
        <w:textAlignment w:val="baseline"/>
      </w:pPr>
      <w:r>
        <w:t xml:space="preserve"> </w:t>
      </w:r>
    </w:p>
    <w:p w:rsidR="00C94866" w:rsidRPr="00616B77" w:rsidRDefault="00C94866" w:rsidP="00C94866">
      <w:pPr>
        <w:textAlignment w:val="baseline"/>
      </w:pPr>
      <w:r w:rsidRPr="00616B77">
        <w:t xml:space="preserve"> </w:t>
      </w:r>
    </w:p>
    <w:p w:rsidR="00C94866" w:rsidRPr="00FF54EB" w:rsidRDefault="00C94866" w:rsidP="00FF54EB">
      <w:pPr>
        <w:ind w:firstLine="360"/>
        <w:textAlignment w:val="baseline"/>
      </w:pPr>
      <w:r w:rsidRPr="00FF54EB">
        <w:t xml:space="preserve">Ukupna sredstva za javne potrebe predškolskog odgoja i naobrazbe za 2018. godinu planiraju se u ukupnom iznosu od </w:t>
      </w:r>
      <w:r w:rsidR="00FF54EB" w:rsidRPr="00FF54EB">
        <w:t>574.317,61</w:t>
      </w:r>
      <w:r w:rsidRPr="00FF54EB">
        <w:t xml:space="preserve"> kn.</w:t>
      </w:r>
    </w:p>
    <w:p w:rsidR="00C94866" w:rsidRDefault="00C94866" w:rsidP="00FF54EB">
      <w:pPr>
        <w:textAlignment w:val="baseline"/>
      </w:pPr>
      <w:r w:rsidRPr="00616B77">
        <w:t>Osigurana sredstva isplaćivat će se na žiro račun Dječjeg vrtića „</w:t>
      </w:r>
      <w:proofErr w:type="spellStart"/>
      <w:r w:rsidRPr="00616B77">
        <w:t>Sabunić</w:t>
      </w:r>
      <w:proofErr w:type="spellEnd"/>
      <w:r w:rsidRPr="00616B77">
        <w:t>“ mjesečno.</w:t>
      </w:r>
    </w:p>
    <w:p w:rsidR="00C94866" w:rsidRPr="00AE3A3B" w:rsidRDefault="00C94866" w:rsidP="00FF54EB">
      <w:pPr>
        <w:jc w:val="center"/>
        <w:textAlignment w:val="baseline"/>
        <w:rPr>
          <w:b/>
        </w:rPr>
      </w:pPr>
    </w:p>
    <w:p w:rsidR="00C94866" w:rsidRDefault="00C94866" w:rsidP="00FF54EB">
      <w:pPr>
        <w:jc w:val="center"/>
        <w:textAlignment w:val="baseline"/>
        <w:rPr>
          <w:b/>
        </w:rPr>
      </w:pPr>
      <w:r>
        <w:rPr>
          <w:b/>
        </w:rPr>
        <w:t>V.</w:t>
      </w:r>
    </w:p>
    <w:p w:rsidR="00FF54EB" w:rsidRPr="00AE3A3B" w:rsidRDefault="00FF54EB" w:rsidP="00FF54EB">
      <w:pPr>
        <w:jc w:val="center"/>
        <w:textAlignment w:val="baseline"/>
        <w:rPr>
          <w:b/>
        </w:rPr>
      </w:pPr>
    </w:p>
    <w:p w:rsidR="00C94866" w:rsidRDefault="00FF54EB" w:rsidP="00FF54EB">
      <w:pPr>
        <w:ind w:firstLine="708"/>
        <w:jc w:val="both"/>
      </w:pPr>
      <w:r>
        <w:t xml:space="preserve">Treće izmjene i dopune programa </w:t>
      </w:r>
      <w:r w:rsidRPr="00FF54EB">
        <w:t xml:space="preserve">javnih potreba u području predškolskog odgoja i naobrazbe </w:t>
      </w:r>
      <w:r w:rsidR="00C94866">
        <w:t xml:space="preserve">stupa na snagu danom objave u Službenom glasniku Zadarske </w:t>
      </w:r>
      <w:r>
        <w:t>županije</w:t>
      </w:r>
    </w:p>
    <w:p w:rsidR="00C94866" w:rsidRPr="00616B77" w:rsidRDefault="00C94866" w:rsidP="00FF54EB">
      <w:pPr>
        <w:jc w:val="both"/>
        <w:textAlignment w:val="baseline"/>
      </w:pPr>
    </w:p>
    <w:p w:rsidR="00C94866" w:rsidRPr="00616B77" w:rsidRDefault="00C94866" w:rsidP="00C94866">
      <w:pPr>
        <w:textAlignment w:val="baseline"/>
      </w:pPr>
    </w:p>
    <w:p w:rsidR="00C94866" w:rsidRPr="00616B77" w:rsidRDefault="00FF54EB" w:rsidP="00C94866">
      <w:pPr>
        <w:jc w:val="both"/>
        <w:textAlignment w:val="baseline"/>
        <w:rPr>
          <w:b/>
        </w:rPr>
      </w:pPr>
      <w:r>
        <w:rPr>
          <w:b/>
        </w:rPr>
        <w:t>KLASA</w:t>
      </w:r>
      <w:r w:rsidR="00C94866" w:rsidRPr="00616B77">
        <w:rPr>
          <w:b/>
        </w:rPr>
        <w:t>: 400-06/1</w:t>
      </w:r>
      <w:r w:rsidR="00C94866">
        <w:rPr>
          <w:b/>
        </w:rPr>
        <w:t>7</w:t>
      </w:r>
      <w:r w:rsidR="00C94866" w:rsidRPr="00616B77">
        <w:rPr>
          <w:b/>
        </w:rPr>
        <w:t>-01/</w:t>
      </w:r>
      <w:r w:rsidR="00C94866">
        <w:rPr>
          <w:b/>
        </w:rPr>
        <w:t>05</w:t>
      </w:r>
    </w:p>
    <w:p w:rsidR="00C94866" w:rsidRPr="00616B77" w:rsidRDefault="00FF54EB" w:rsidP="00C94866">
      <w:pPr>
        <w:jc w:val="both"/>
        <w:textAlignment w:val="baseline"/>
        <w:rPr>
          <w:b/>
        </w:rPr>
      </w:pPr>
      <w:r>
        <w:rPr>
          <w:b/>
        </w:rPr>
        <w:t>URBROJ: 2198/28-</w:t>
      </w:r>
      <w:r w:rsidR="00C94866" w:rsidRPr="00616B77">
        <w:rPr>
          <w:b/>
        </w:rPr>
        <w:t>0</w:t>
      </w:r>
      <w:r w:rsidR="00913591">
        <w:rPr>
          <w:b/>
        </w:rPr>
        <w:t>1</w:t>
      </w:r>
      <w:r w:rsidR="00C94866" w:rsidRPr="00616B77">
        <w:rPr>
          <w:b/>
        </w:rPr>
        <w:t>-1</w:t>
      </w:r>
      <w:r>
        <w:rPr>
          <w:b/>
        </w:rPr>
        <w:t>8</w:t>
      </w:r>
      <w:r w:rsidR="00C94866" w:rsidRPr="00616B77">
        <w:rPr>
          <w:b/>
        </w:rPr>
        <w:t>-</w:t>
      </w:r>
      <w:r w:rsidR="00913591">
        <w:rPr>
          <w:b/>
        </w:rPr>
        <w:t>4</w:t>
      </w:r>
    </w:p>
    <w:p w:rsidR="00C94866" w:rsidRPr="00616B77" w:rsidRDefault="00FF54EB" w:rsidP="00C94866">
      <w:pPr>
        <w:jc w:val="both"/>
        <w:textAlignment w:val="baseline"/>
        <w:rPr>
          <w:b/>
        </w:rPr>
      </w:pPr>
      <w:r>
        <w:rPr>
          <w:b/>
        </w:rPr>
        <w:t xml:space="preserve">Privlaka, </w:t>
      </w:r>
      <w:r w:rsidR="00913591">
        <w:rPr>
          <w:b/>
        </w:rPr>
        <w:t>13</w:t>
      </w:r>
      <w:bookmarkStart w:id="0" w:name="_GoBack"/>
      <w:bookmarkEnd w:id="0"/>
      <w:r w:rsidR="00C94866">
        <w:rPr>
          <w:b/>
        </w:rPr>
        <w:t xml:space="preserve">. </w:t>
      </w:r>
      <w:r>
        <w:rPr>
          <w:b/>
        </w:rPr>
        <w:t>prosinca</w:t>
      </w:r>
      <w:r w:rsidR="00C94866" w:rsidRPr="00616B77">
        <w:rPr>
          <w:b/>
        </w:rPr>
        <w:t xml:space="preserve"> 201</w:t>
      </w:r>
      <w:r>
        <w:rPr>
          <w:b/>
        </w:rPr>
        <w:t>8</w:t>
      </w:r>
      <w:r w:rsidR="00C94866" w:rsidRPr="00616B77">
        <w:rPr>
          <w:b/>
        </w:rPr>
        <w:t>.g.</w:t>
      </w:r>
    </w:p>
    <w:p w:rsidR="00C94866" w:rsidRPr="00616B77" w:rsidRDefault="00C94866" w:rsidP="00C94866">
      <w:pPr>
        <w:jc w:val="center"/>
        <w:textAlignment w:val="baseline"/>
        <w:rPr>
          <w:b/>
        </w:rPr>
      </w:pPr>
    </w:p>
    <w:p w:rsidR="00C94866" w:rsidRPr="00616B77" w:rsidRDefault="00C94866" w:rsidP="00C94866">
      <w:pPr>
        <w:jc w:val="center"/>
        <w:textAlignment w:val="baseline"/>
        <w:rPr>
          <w:b/>
        </w:rPr>
      </w:pPr>
    </w:p>
    <w:p w:rsidR="00913591" w:rsidRPr="00913591" w:rsidRDefault="00913591" w:rsidP="00913591">
      <w:pPr>
        <w:ind w:left="3540" w:firstLine="708"/>
        <w:rPr>
          <w:b/>
          <w:szCs w:val="20"/>
        </w:rPr>
      </w:pPr>
      <w:r w:rsidRPr="00913591">
        <w:rPr>
          <w:b/>
          <w:szCs w:val="20"/>
        </w:rPr>
        <w:t>OPĆINSKO VIJEĆE OPĆINA PRIVLAKA</w:t>
      </w:r>
    </w:p>
    <w:p w:rsidR="00913591" w:rsidRPr="00913591" w:rsidRDefault="00913591" w:rsidP="00913591">
      <w:pPr>
        <w:rPr>
          <w:b/>
          <w:szCs w:val="20"/>
        </w:rPr>
      </w:pPr>
      <w:r w:rsidRPr="00913591">
        <w:rPr>
          <w:b/>
          <w:szCs w:val="20"/>
        </w:rPr>
        <w:tab/>
      </w:r>
      <w:r w:rsidRPr="00913591">
        <w:rPr>
          <w:b/>
          <w:szCs w:val="20"/>
        </w:rPr>
        <w:tab/>
      </w:r>
      <w:r w:rsidRPr="00913591">
        <w:rPr>
          <w:b/>
          <w:szCs w:val="20"/>
        </w:rPr>
        <w:tab/>
      </w:r>
      <w:r w:rsidRPr="00913591">
        <w:rPr>
          <w:b/>
          <w:szCs w:val="20"/>
        </w:rPr>
        <w:tab/>
        <w:t xml:space="preserve">              </w:t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913591">
        <w:rPr>
          <w:b/>
          <w:szCs w:val="20"/>
        </w:rPr>
        <w:t xml:space="preserve">        </w:t>
      </w:r>
      <w:r w:rsidRPr="00913591">
        <w:rPr>
          <w:b/>
          <w:szCs w:val="20"/>
        </w:rPr>
        <w:tab/>
        <w:t xml:space="preserve">   P r e d s j e d n i k :</w:t>
      </w:r>
    </w:p>
    <w:p w:rsidR="002F73CD" w:rsidRDefault="00913591" w:rsidP="00913591">
      <w:r w:rsidRPr="00913591">
        <w:rPr>
          <w:b/>
          <w:szCs w:val="20"/>
        </w:rPr>
        <w:tab/>
      </w:r>
      <w:r w:rsidRPr="00913591">
        <w:rPr>
          <w:b/>
          <w:szCs w:val="20"/>
        </w:rPr>
        <w:tab/>
      </w:r>
      <w:r w:rsidRPr="00913591">
        <w:rPr>
          <w:b/>
          <w:szCs w:val="20"/>
        </w:rPr>
        <w:tab/>
      </w:r>
      <w:r w:rsidRPr="00913591">
        <w:rPr>
          <w:b/>
          <w:szCs w:val="20"/>
        </w:rPr>
        <w:tab/>
      </w:r>
      <w:r w:rsidRPr="00913591">
        <w:rPr>
          <w:b/>
          <w:szCs w:val="20"/>
        </w:rPr>
        <w:tab/>
        <w:t xml:space="preserve">                </w:t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</w:t>
      </w:r>
      <w:r w:rsidRPr="00913591">
        <w:rPr>
          <w:b/>
          <w:szCs w:val="20"/>
        </w:rPr>
        <w:t xml:space="preserve">Nikica </w:t>
      </w:r>
      <w:proofErr w:type="spellStart"/>
      <w:r w:rsidRPr="00913591">
        <w:rPr>
          <w:b/>
          <w:szCs w:val="20"/>
        </w:rPr>
        <w:t>Begonja</w:t>
      </w:r>
      <w:proofErr w:type="spellEnd"/>
      <w:r w:rsidRPr="00913591">
        <w:rPr>
          <w:b/>
          <w:szCs w:val="20"/>
        </w:rPr>
        <w:t>.</w:t>
      </w:r>
    </w:p>
    <w:sectPr w:rsidR="002F7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66"/>
    <w:rsid w:val="000D1279"/>
    <w:rsid w:val="002F73CD"/>
    <w:rsid w:val="00913591"/>
    <w:rsid w:val="00C94866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6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6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2</cp:revision>
  <cp:lastPrinted>2018-12-06T09:55:00Z</cp:lastPrinted>
  <dcterms:created xsi:type="dcterms:W3CDTF">2018-12-14T07:39:00Z</dcterms:created>
  <dcterms:modified xsi:type="dcterms:W3CDTF">2018-12-14T07:39:00Z</dcterms:modified>
</cp:coreProperties>
</file>